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DAC10" w14:textId="77777777" w:rsidR="00EB7A3E" w:rsidRPr="00EB7A3E" w:rsidRDefault="00EB7A3E" w:rsidP="00EB7A3E">
      <w:pPr>
        <w:spacing w:before="240" w:after="240"/>
        <w:jc w:val="center"/>
        <w:outlineLvl w:val="0"/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</w:pPr>
      <w:r w:rsidRPr="00EB7A3E"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  <w:t>BESTÄTIGUNG</w:t>
      </w:r>
    </w:p>
    <w:p w14:paraId="042EC7F2" w14:textId="77777777" w:rsidR="00EB7A3E" w:rsidRPr="00EB7A3E" w:rsidRDefault="00EB7A3E" w:rsidP="00EB7A3E">
      <w:pPr>
        <w:spacing w:after="0"/>
        <w:ind w:left="567" w:right="566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über absolvierten Famulus</w:t>
      </w:r>
    </w:p>
    <w:p w14:paraId="11B93222" w14:textId="77777777" w:rsidR="00EB7A3E" w:rsidRPr="00EB7A3E" w:rsidRDefault="00EB7A3E" w:rsidP="00EB7A3E">
      <w:pPr>
        <w:rPr>
          <w:rFonts w:ascii="Trebuchet MS" w:eastAsia="Calibri" w:hAnsi="Trebuchet MS" w:cs="Times New Roman"/>
          <w:color w:val="auto"/>
          <w:sz w:val="19"/>
          <w:szCs w:val="19"/>
          <w:lang w:val="de-DE"/>
        </w:rPr>
      </w:pPr>
    </w:p>
    <w:p w14:paraId="08C50411" w14:textId="77777777" w:rsidR="00EB7A3E" w:rsidRPr="00EB7A3E" w:rsidRDefault="00EB7A3E" w:rsidP="005C6A00">
      <w:pPr>
        <w:spacing w:after="0" w:line="480" w:lineRule="auto"/>
        <w:ind w:left="705" w:hanging="705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Name des Praktikumsplatzes:</w:t>
      </w:r>
    </w:p>
    <w:p w14:paraId="0939BF1F" w14:textId="77777777" w:rsidR="00EB7A3E" w:rsidRPr="00EB7A3E" w:rsidRDefault="00EB7A3E" w:rsidP="005C6A00">
      <w:pPr>
        <w:tabs>
          <w:tab w:val="left" w:pos="2268"/>
          <w:tab w:val="right" w:leader="dot" w:pos="8505"/>
        </w:tabs>
        <w:spacing w:after="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0765AB8F" w14:textId="77777777" w:rsidR="00EB7A3E" w:rsidRPr="00EB7A3E" w:rsidRDefault="00EB7A3E" w:rsidP="005C6A00">
      <w:pPr>
        <w:tabs>
          <w:tab w:val="left" w:pos="2268"/>
          <w:tab w:val="right" w:leader="dot" w:pos="8505"/>
        </w:tabs>
        <w:spacing w:after="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Genaue Anschrift:</w:t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62732F44" w14:textId="77777777" w:rsidR="00EB7A3E" w:rsidRPr="00EB7A3E" w:rsidRDefault="00EB7A3E" w:rsidP="005C6A00">
      <w:pPr>
        <w:tabs>
          <w:tab w:val="left" w:pos="2268"/>
          <w:tab w:val="right" w:leader="dot" w:pos="8505"/>
        </w:tabs>
        <w:spacing w:after="12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 des auszubildenden Studenten:</w:t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77E924E2" w14:textId="77777777" w:rsidR="00EB7A3E" w:rsidRPr="00EB7A3E" w:rsidRDefault="00EB7A3E" w:rsidP="005C6A00">
      <w:pPr>
        <w:tabs>
          <w:tab w:val="left" w:pos="2268"/>
          <w:tab w:val="right" w:leader="dot" w:pos="8505"/>
        </w:tabs>
        <w:spacing w:after="12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Zeit der Ausbildung:</w:t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3030CB14" w14:textId="77777777" w:rsidR="00316A55" w:rsidRDefault="00316A55" w:rsidP="00316A55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1EB20963" w14:textId="5D8F355B" w:rsidR="00316A55" w:rsidRPr="00627568" w:rsidRDefault="00316A55" w:rsidP="00316A55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Als ermächtigter Vertreter des obigen genannten Instituts bestätige ich hiermit, dass der oben genannte(r) Student/in die </w:t>
      </w:r>
      <w:r w:rsidRPr="004E7AEF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in </w:t>
      </w: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der</w:t>
      </w:r>
      <w:r w:rsidRPr="00316A55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de-DE" w:eastAsia="hu-HU"/>
        </w:rPr>
        <w:t xml:space="preserve"> Kursanforderungen</w:t>
      </w:r>
      <w:r w:rsidRPr="004E7AEF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aufgeführten Fähigkeiten erworben hat.</w:t>
      </w:r>
    </w:p>
    <w:p w14:paraId="0F55E74D" w14:textId="77777777" w:rsidR="00EB7A3E" w:rsidRPr="00EB7A3E" w:rsidRDefault="00EB7A3E" w:rsidP="00EB7A3E">
      <w:pPr>
        <w:spacing w:after="0" w:line="360" w:lineRule="auto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6D971B2F" w14:textId="77777777" w:rsidR="00EB7A3E" w:rsidRPr="00676075" w:rsidRDefault="00EB7A3E" w:rsidP="00EB7A3E">
      <w:pPr>
        <w:spacing w:after="0"/>
        <w:jc w:val="center"/>
        <w:rPr>
          <w:rFonts w:ascii="Trebuchet MS" w:eastAsia="Times New Roman" w:hAnsi="Trebuchet MS" w:cs="Times New Roman"/>
          <w:bCs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bCs/>
          <w:color w:val="auto"/>
          <w:sz w:val="19"/>
          <w:szCs w:val="19"/>
          <w:lang w:val="de-DE" w:eastAsia="hu-HU"/>
        </w:rPr>
        <w:t>Die praktische Thematik der Famulatur</w:t>
      </w:r>
    </w:p>
    <w:p w14:paraId="58FACC57" w14:textId="77777777" w:rsidR="00EB7A3E" w:rsidRPr="00676075" w:rsidRDefault="00EB7A3E" w:rsidP="00EB7A3E">
      <w:pPr>
        <w:spacing w:after="0"/>
        <w:jc w:val="center"/>
        <w:rPr>
          <w:rFonts w:ascii="Trebuchet MS" w:eastAsia="Times New Roman" w:hAnsi="Trebuchet MS" w:cs="Times New Roman"/>
          <w:bCs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bCs/>
          <w:color w:val="auto"/>
          <w:sz w:val="19"/>
          <w:szCs w:val="19"/>
          <w:lang w:val="de-DE" w:eastAsia="hu-HU"/>
        </w:rPr>
        <w:t>(Innere Medizin)</w:t>
      </w:r>
    </w:p>
    <w:p w14:paraId="287DFF99" w14:textId="77777777" w:rsidR="00EB7A3E" w:rsidRPr="00676075" w:rsidRDefault="00EB7A3E" w:rsidP="00EB7A3E">
      <w:pPr>
        <w:spacing w:after="0"/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</w:p>
    <w:p w14:paraId="35E93528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Allgemeine Themen:</w:t>
      </w:r>
    </w:p>
    <w:p w14:paraId="4EA917A5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Kennenlernen der Abteilung für Innere Medizin und des Krankenhauses.</w:t>
      </w:r>
    </w:p>
    <w:p w14:paraId="47FD0628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Untersuchung von Patienten, Betreuung der zugewiesenen Patienten auf</w:t>
      </w:r>
    </w:p>
    <w:p w14:paraId="50E217FA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Assistenzarztebene unter entsprechender Aufsicht (auf einem Niveau von nur teilweise</w:t>
      </w:r>
    </w:p>
    <w:p w14:paraId="0CBEBDCC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erhaltener pharmakologischer Ausbildung).</w:t>
      </w:r>
    </w:p>
    <w:p w14:paraId="0C83E4C6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Anamnese:</w:t>
      </w:r>
    </w:p>
    <w:p w14:paraId="3AEC331B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Befragung der Patienten, ordnungsgemäße Beschreibung der erhaltenen</w:t>
      </w:r>
    </w:p>
    <w:p w14:paraId="12716EF9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Informationen unter Verwendung medizinischer Begriffe</w:t>
      </w:r>
    </w:p>
    <w:p w14:paraId="24BB09F8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Interpretation der Anamnese in der Patientenakte (Entschlüsselung von Abkürzungen,</w:t>
      </w:r>
    </w:p>
    <w:p w14:paraId="367A3BD2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Erkennen von Zusammenhängen zwischen Ereignissen)</w:t>
      </w:r>
    </w:p>
    <w:p w14:paraId="0A55C122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proofErr w:type="gramStart"/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Durchdenken</w:t>
      </w:r>
      <w:proofErr w:type="gramEnd"/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der </w:t>
      </w:r>
      <w:proofErr w:type="gramStart"/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zu erwartenden Therapie</w:t>
      </w:r>
      <w:proofErr w:type="gramEnd"/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zu Hause auf der Grundlage der Anamnese</w:t>
      </w:r>
    </w:p>
    <w:p w14:paraId="16DEE0AA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Medikation:</w:t>
      </w:r>
    </w:p>
    <w:p w14:paraId="7F5D8CC8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Verknüpfung der vom Patienten verabreichten Medikamente mit den Namen der</w:t>
      </w:r>
    </w:p>
    <w:p w14:paraId="42EEC93F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Wirkstoffe</w:t>
      </w:r>
    </w:p>
    <w:p w14:paraId="5DAB41A3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Auffinden der Indikation der verabreichten Medikamente (in der Anamnese)</w:t>
      </w:r>
    </w:p>
    <w:p w14:paraId="0E01FC8F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Erstellung eines Medikationsplans für den Zustand, der die Aufnahme des Patienten</w:t>
      </w:r>
    </w:p>
    <w:p w14:paraId="7D42B477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erfordert</w:t>
      </w:r>
    </w:p>
    <w:p w14:paraId="0312341E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Körperliche Untersuchung:</w:t>
      </w:r>
    </w:p>
    <w:p w14:paraId="6C66122D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Durchführung der vollständigen Untersuchung, deren fachliche Beschreibung</w:t>
      </w:r>
    </w:p>
    <w:p w14:paraId="22D439CB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Übung der gezielten Untersuchung (z. B. bei Patienten mit Dyspnoe, Anämie,</w:t>
      </w:r>
    </w:p>
    <w:p w14:paraId="42B9EB73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Leberzirrhose)</w:t>
      </w:r>
    </w:p>
    <w:p w14:paraId="718A7849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lastRenderedPageBreak/>
        <w:t>Erkennen des Zusammenhangs zwischen den Befunden der körperlichen</w:t>
      </w:r>
    </w:p>
    <w:p w14:paraId="68357CBB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Untersuchung und der Anamnese</w:t>
      </w:r>
    </w:p>
    <w:p w14:paraId="66FF07A5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Üben von den wichtigsten medizinischen Eingriffen:</w:t>
      </w:r>
    </w:p>
    <w:p w14:paraId="60D52C7E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Kontrolle von Puls, Blutdruck, Fieber, Gewicht, Blutzucker</w:t>
      </w:r>
    </w:p>
    <w:p w14:paraId="6D18B8A9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Verabreichung von Medikamenten</w:t>
      </w:r>
    </w:p>
    <w:p w14:paraId="687111E5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Techniken der Blutentnahme, Injektionen, Insulingabe, Pen (evtl. Insulinpumpe)</w:t>
      </w:r>
    </w:p>
    <w:p w14:paraId="54C86A9D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Vorbereitung und Verabreichung von Infusionen unter Aufsicht, Erlernen des</w:t>
      </w:r>
    </w:p>
    <w:p w14:paraId="27AEDC82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Transfusionsverfahrens</w:t>
      </w:r>
    </w:p>
    <w:p w14:paraId="7A4E2809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Einsatz von Diagnoseinstrumenten (EKG, Doppler, Ultraschall, Monitor, Blutgasanalyse)</w:t>
      </w:r>
    </w:p>
    <w:p w14:paraId="2362E60B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Die Dokumentation der Patientenversorgung (Fieberkurve, Krankenblatt, Diabetikerkurve,</w:t>
      </w:r>
    </w:p>
    <w:p w14:paraId="242008BE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Flüssigkeitskurve, Kurve zur kritischen Patientenbeobachtung) kennenlernen und führen.</w:t>
      </w:r>
    </w:p>
    <w:p w14:paraId="7BFC2534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Referieren von dem Studenten bekannten Patienten am Oberarzt- oder Chefarztvisiten.</w:t>
      </w:r>
    </w:p>
    <w:p w14:paraId="132C4756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Erlernen der Kommunikation mit Patienten und Angehörigen, mit besonderem Schwerpunkt</w:t>
      </w:r>
    </w:p>
    <w:p w14:paraId="24B96312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auf der Patientenaufklärung und der ärztlichen Schweigepflicht. Verstehen, Erklären und</w:t>
      </w:r>
    </w:p>
    <w:p w14:paraId="771A5F2F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Einholen der Zustimmung zu Eingriffen.</w:t>
      </w:r>
    </w:p>
    <w:p w14:paraId="49C29060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Soweit möglich, Teilnahme an Konsultationen, bildgebenden und instrumentellen</w:t>
      </w:r>
    </w:p>
    <w:p w14:paraId="482987EB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Untersuchungen, klinisch-pathologischen Besprechungen, insbesondere bei Patienten, die</w:t>
      </w:r>
    </w:p>
    <w:p w14:paraId="7C50226D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dem Studenten bekannt sind.</w:t>
      </w:r>
    </w:p>
    <w:p w14:paraId="2945AA8F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Teilnahme an den Fachbesprechungen der Einrichtung.</w:t>
      </w:r>
    </w:p>
    <w:p w14:paraId="3C7AAFA4" w14:textId="77777777" w:rsidR="00EB7A3E" w:rsidRPr="00676075" w:rsidRDefault="00EB7A3E" w:rsidP="00EB7A3E">
      <w:pPr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60DE3303" w14:textId="77777777" w:rsidR="00EB7A3E" w:rsidRDefault="00EB7A3E" w:rsidP="00CB54FE">
      <w:pPr>
        <w:spacing w:after="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2765BC70" w14:textId="77777777" w:rsidR="00CB54FE" w:rsidRPr="00EB7A3E" w:rsidRDefault="00CB54FE" w:rsidP="00CB54FE">
      <w:pPr>
        <w:spacing w:after="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4757F340" w14:textId="77777777" w:rsidR="00EB7A3E" w:rsidRPr="00EB7A3E" w:rsidRDefault="00EB7A3E" w:rsidP="005C6A00">
      <w:pPr>
        <w:tabs>
          <w:tab w:val="left" w:pos="2268"/>
          <w:tab w:val="right" w:leader="dot" w:pos="4962"/>
          <w:tab w:val="left" w:pos="5103"/>
          <w:tab w:val="right" w:leader="dot" w:pos="8505"/>
        </w:tabs>
        <w:spacing w:after="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Unterschrift:</w:t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141BAD14" w14:textId="77777777" w:rsidR="00EB7A3E" w:rsidRPr="00EB7A3E" w:rsidRDefault="00EB7A3E" w:rsidP="005C6A00">
      <w:pPr>
        <w:tabs>
          <w:tab w:val="left" w:pos="2268"/>
          <w:tab w:val="right" w:leader="dot" w:pos="8505"/>
        </w:tabs>
        <w:spacing w:after="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Titel/Position:</w:t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04CB8F0B" w14:textId="77777777" w:rsidR="00EB7A3E" w:rsidRPr="00EB7A3E" w:rsidRDefault="00EB7A3E" w:rsidP="005C6A00">
      <w:pPr>
        <w:tabs>
          <w:tab w:val="left" w:pos="2268"/>
          <w:tab w:val="right" w:leader="dot" w:pos="8505"/>
        </w:tabs>
        <w:spacing w:after="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Organisationseinheit:</w:t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103B4402" w14:textId="77777777" w:rsidR="00EB7A3E" w:rsidRPr="00EB7A3E" w:rsidRDefault="00EB7A3E" w:rsidP="005C6A00">
      <w:pPr>
        <w:tabs>
          <w:tab w:val="left" w:pos="2268"/>
          <w:tab w:val="right" w:leader="dot" w:pos="8505"/>
        </w:tabs>
        <w:spacing w:after="100" w:afterAutospacing="1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Datum:</w:t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4CACBE3E" w14:textId="77777777" w:rsidR="00EB7A3E" w:rsidRPr="00EB7A3E" w:rsidRDefault="00EB7A3E" w:rsidP="00316A55">
      <w:pPr>
        <w:spacing w:before="100" w:beforeAutospacing="1" w:after="600" w:line="480" w:lineRule="auto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Institutsstempel:</w:t>
      </w:r>
    </w:p>
    <w:p w14:paraId="1A0B2F3C" w14:textId="77777777" w:rsidR="00EB7A3E" w:rsidRPr="00EB7A3E" w:rsidRDefault="00EB7A3E" w:rsidP="00EB7A3E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3A1FDB0D" w14:textId="77777777" w:rsidR="00EB7A3E" w:rsidRPr="00EB7A3E" w:rsidRDefault="00EB7A3E" w:rsidP="00EB7A3E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73235BC9" w14:textId="77777777" w:rsidR="00EB7A3E" w:rsidRPr="00EB7A3E" w:rsidRDefault="00EB7A3E" w:rsidP="00EB7A3E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7DD0D0D1" w14:textId="77777777" w:rsidR="00E47171" w:rsidRPr="000F6AF7" w:rsidRDefault="00E47171" w:rsidP="000F6AF7"/>
    <w:sectPr w:rsidR="00E47171" w:rsidRPr="000F6AF7" w:rsidSect="00304B9F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67403" w14:textId="77777777" w:rsidR="008A579B" w:rsidRDefault="008A579B" w:rsidP="00C833F0">
      <w:pPr>
        <w:spacing w:after="0"/>
      </w:pPr>
      <w:r>
        <w:separator/>
      </w:r>
    </w:p>
  </w:endnote>
  <w:endnote w:type="continuationSeparator" w:id="0">
    <w:p w14:paraId="6B49C26E" w14:textId="77777777" w:rsidR="008A579B" w:rsidRDefault="008A579B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8792946"/>
      <w:docPartObj>
        <w:docPartGallery w:val="Page Numbers (Bottom of Page)"/>
        <w:docPartUnique/>
      </w:docPartObj>
    </w:sdtPr>
    <w:sdtEndPr/>
    <w:sdtContent>
      <w:p w14:paraId="0D1CAF6D" w14:textId="50145AC5" w:rsidR="00316A55" w:rsidRDefault="00316A5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7A018F7C" w14:textId="530FC3F2" w:rsidR="004418A3" w:rsidRPr="004418A3" w:rsidRDefault="004418A3" w:rsidP="009A40B2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FB2DA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782F56E6" w:rsidR="00B97DB5" w:rsidRDefault="003D52A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4CFF42CD">
              <wp:simplePos x="0" y="0"/>
              <wp:positionH relativeFrom="column">
                <wp:posOffset>1642330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1600C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3pt,3.25pt" to="12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/6GqOdwAAAAIAQAADwAAAGRy&#10;cy9kb3ducmV2LnhtbEyPwW7CMBBE70j8g7WVegOnVLEgZINQpR6gVaXSfoCJlyQiXofYkPTv66qH&#10;9jia0cybfDPaVtyo941jhId5AoK4dKbhCuHz43m2BOGDZqNbx4TwRR42xXSS68y4gd/pdgiViCXs&#10;M41Qh9BlUvqyJqv93HXE0Tu53uoQZV9J0+shlttWLpJESasbjgu17uippvJ8uFqE7f4yDkEFTofV&#10;q3zZ8253eusQ7+/G7RpEoDH8heEHP6JDEZmO7srGixZhkS5VjCKoFET0f/URYaUeQRa5/H+g+AY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D/oao5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2254F5"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12433ED8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0DF85745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bookmarkStart w:id="0" w:name="_Hlk143513036"/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Adresse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41081DB3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Postanschrift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34868652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1" w:name="_Hlk143513010"/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begin"/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HYPERLINK "mailto:</w:instrText>
                          </w:r>
                          <w:r w:rsidR="00657253" w:rsidRP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titkarsag.aokdekani@semmelweis.hu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"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57253" w:rsidRPr="00595FD4">
                            <w:rPr>
                              <w:rStyle w:val="Hiperhivatkozs"/>
                              <w:rFonts w:ascii="Trebuchet MS" w:hAnsi="Trebuchet MS"/>
                              <w:sz w:val="16"/>
                              <w:szCs w:val="16"/>
                            </w:rPr>
                            <w:t>titkarsag.aokdekani@semmelweis.hu</w: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bookmarkEnd w:id="1"/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</w:p>
                        <w:bookmarkEnd w:id="0"/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3.0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" filled="f" stroked="f">
              <v:textbox style="mso-fit-shape-to-text:t">
                <w:txbxContent>
                  <w:p w14:paraId="780F2483" w14:textId="0DF85745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bookmarkStart w:id="2" w:name="_Hlk143513036"/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Adresse</w:t>
                    </w:r>
                    <w:proofErr w:type="spellEnd"/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41081DB3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Postanschrift</w:t>
                    </w:r>
                    <w:proofErr w:type="spellEnd"/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34868652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bookmarkStart w:id="3" w:name="_Hlk143513010"/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begin"/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HYPERLINK "mailto:</w:instrText>
                    </w:r>
                    <w:r w:rsidR="00657253" w:rsidRP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titkarsag.aokdekani@semmelweis.hu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"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separate"/>
                    </w:r>
                    <w:r w:rsidR="00657253" w:rsidRPr="00595FD4">
                      <w:rPr>
                        <w:rStyle w:val="Hiperhivatkozs"/>
                        <w:rFonts w:ascii="Trebuchet MS" w:hAnsi="Trebuchet MS"/>
                        <w:sz w:val="16"/>
                        <w:szCs w:val="16"/>
                      </w:rPr>
                      <w:t>titkarsag.aokdekani@semmelweis.hu</w: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end"/>
                    </w:r>
                  </w:p>
                  <w:bookmarkEnd w:id="3"/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</w:p>
                  <w:bookmarkEnd w:id="2"/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EC0BE5">
      <w:t xml:space="preserve">  </w:t>
    </w:r>
    <w:r w:rsidR="00ED5E44">
      <w:rPr>
        <w:noProof/>
      </w:rPr>
      <w:drawing>
        <wp:inline distT="0" distB="0" distL="0" distR="0" wp14:anchorId="4B25A6D9" wp14:editId="1A7D000B">
          <wp:extent cx="1467699" cy="733850"/>
          <wp:effectExtent l="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G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176" cy="733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B238B" w14:textId="77777777" w:rsidR="008A579B" w:rsidRDefault="008A579B" w:rsidP="00C833F0">
      <w:pPr>
        <w:spacing w:after="0"/>
      </w:pPr>
      <w:r>
        <w:separator/>
      </w:r>
    </w:p>
  </w:footnote>
  <w:footnote w:type="continuationSeparator" w:id="0">
    <w:p w14:paraId="2D199BC6" w14:textId="77777777" w:rsidR="008A579B" w:rsidRDefault="008A579B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6703DA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44F11" w14:textId="77777777" w:rsidR="0039381F" w:rsidRPr="00AD7CD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 xml:space="preserve">SEMMELWEIS </w:t>
                          </w:r>
                          <w:r w:rsidRPr="00B004BC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UNIVERSITÄT</w:t>
                          </w:r>
                        </w:p>
                        <w:p w14:paraId="0858695E" w14:textId="181DFC5E" w:rsidR="0039381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FAKULT</w:t>
                          </w:r>
                          <w:r w:rsidRPr="00023EF9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Ä</w:t>
                          </w: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T FÜR MEDIZIN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070A0D3F" w14:textId="66A80DCD" w:rsidR="0039381F" w:rsidRPr="001B3589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 w:rsidRPr="006A4705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Dekan</w:t>
                          </w:r>
                          <w:r w:rsidR="00010BE9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at</w:t>
                          </w:r>
                          <w:proofErr w:type="spellEnd"/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43E44F11" w14:textId="77777777" w:rsidR="0039381F" w:rsidRPr="00AD7CD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 xml:space="preserve">SEMMELWEIS </w:t>
                    </w:r>
                    <w:r w:rsidRPr="00B004BC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UNIVERSITÄT</w:t>
                    </w:r>
                  </w:p>
                  <w:p w14:paraId="0858695E" w14:textId="181DFC5E" w:rsidR="0039381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FAKULT</w:t>
                    </w:r>
                    <w:r w:rsidRPr="00023EF9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Ä</w:t>
                    </w: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T FÜR MEDIZIN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070A0D3F" w14:textId="66A80DCD" w:rsidR="0039381F" w:rsidRPr="001B3589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proofErr w:type="spellStart"/>
                    <w:r w:rsidRPr="006A4705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Dekan</w:t>
                    </w:r>
                    <w:r w:rsidR="00010BE9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at</w:t>
                    </w:r>
                    <w:proofErr w:type="spellEnd"/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0BE9"/>
    <w:rsid w:val="00054FDE"/>
    <w:rsid w:val="00066987"/>
    <w:rsid w:val="00095E85"/>
    <w:rsid w:val="000F03FA"/>
    <w:rsid w:val="000F6AF7"/>
    <w:rsid w:val="000F71EC"/>
    <w:rsid w:val="00136788"/>
    <w:rsid w:val="00166E6D"/>
    <w:rsid w:val="00175791"/>
    <w:rsid w:val="00182359"/>
    <w:rsid w:val="0019441E"/>
    <w:rsid w:val="001B3589"/>
    <w:rsid w:val="001C3D52"/>
    <w:rsid w:val="001C4A72"/>
    <w:rsid w:val="002254F5"/>
    <w:rsid w:val="0029193C"/>
    <w:rsid w:val="002933EC"/>
    <w:rsid w:val="002B082D"/>
    <w:rsid w:val="002B1110"/>
    <w:rsid w:val="002D65E6"/>
    <w:rsid w:val="002E3A0F"/>
    <w:rsid w:val="002E6D05"/>
    <w:rsid w:val="003042CF"/>
    <w:rsid w:val="00304B9F"/>
    <w:rsid w:val="00316A55"/>
    <w:rsid w:val="00322719"/>
    <w:rsid w:val="00325D05"/>
    <w:rsid w:val="0036641F"/>
    <w:rsid w:val="00390A41"/>
    <w:rsid w:val="00391DE2"/>
    <w:rsid w:val="0039381F"/>
    <w:rsid w:val="003B2CE6"/>
    <w:rsid w:val="003B4E46"/>
    <w:rsid w:val="003B6A36"/>
    <w:rsid w:val="003D13D2"/>
    <w:rsid w:val="003D52A8"/>
    <w:rsid w:val="003D6099"/>
    <w:rsid w:val="00407F40"/>
    <w:rsid w:val="004153D5"/>
    <w:rsid w:val="00421E38"/>
    <w:rsid w:val="004418A3"/>
    <w:rsid w:val="00477070"/>
    <w:rsid w:val="0049501E"/>
    <w:rsid w:val="004B5E2A"/>
    <w:rsid w:val="004D37CE"/>
    <w:rsid w:val="00506420"/>
    <w:rsid w:val="0051022C"/>
    <w:rsid w:val="00560037"/>
    <w:rsid w:val="0058366F"/>
    <w:rsid w:val="005A4B69"/>
    <w:rsid w:val="005C6A00"/>
    <w:rsid w:val="005E2631"/>
    <w:rsid w:val="005E3D4A"/>
    <w:rsid w:val="005E6AB0"/>
    <w:rsid w:val="0061728A"/>
    <w:rsid w:val="00626BD0"/>
    <w:rsid w:val="00634017"/>
    <w:rsid w:val="006355E6"/>
    <w:rsid w:val="00657253"/>
    <w:rsid w:val="00676075"/>
    <w:rsid w:val="006A108B"/>
    <w:rsid w:val="006C6380"/>
    <w:rsid w:val="006E3F8A"/>
    <w:rsid w:val="006F0C6D"/>
    <w:rsid w:val="00717164"/>
    <w:rsid w:val="007267B3"/>
    <w:rsid w:val="00736EE5"/>
    <w:rsid w:val="007B5D09"/>
    <w:rsid w:val="007C10C7"/>
    <w:rsid w:val="007D116A"/>
    <w:rsid w:val="007F100A"/>
    <w:rsid w:val="0082585B"/>
    <w:rsid w:val="00841B4C"/>
    <w:rsid w:val="0084220D"/>
    <w:rsid w:val="008659CE"/>
    <w:rsid w:val="008A579B"/>
    <w:rsid w:val="008B7C05"/>
    <w:rsid w:val="008C15A6"/>
    <w:rsid w:val="008E444E"/>
    <w:rsid w:val="00922F6D"/>
    <w:rsid w:val="00940E9F"/>
    <w:rsid w:val="009522A2"/>
    <w:rsid w:val="009536D0"/>
    <w:rsid w:val="0096366C"/>
    <w:rsid w:val="00965674"/>
    <w:rsid w:val="00992BAD"/>
    <w:rsid w:val="00993FF2"/>
    <w:rsid w:val="009A384C"/>
    <w:rsid w:val="009A3D4F"/>
    <w:rsid w:val="009A40B2"/>
    <w:rsid w:val="009B41DE"/>
    <w:rsid w:val="00A3088E"/>
    <w:rsid w:val="00A3312D"/>
    <w:rsid w:val="00A405F3"/>
    <w:rsid w:val="00A43F5F"/>
    <w:rsid w:val="00A9494A"/>
    <w:rsid w:val="00AB08E4"/>
    <w:rsid w:val="00AB4BC8"/>
    <w:rsid w:val="00AD7CDF"/>
    <w:rsid w:val="00AE7D8C"/>
    <w:rsid w:val="00B122DB"/>
    <w:rsid w:val="00B6373F"/>
    <w:rsid w:val="00B97DB5"/>
    <w:rsid w:val="00BB0048"/>
    <w:rsid w:val="00BC30AE"/>
    <w:rsid w:val="00BD6D32"/>
    <w:rsid w:val="00BF5DF5"/>
    <w:rsid w:val="00C15FB3"/>
    <w:rsid w:val="00C238BE"/>
    <w:rsid w:val="00C463FC"/>
    <w:rsid w:val="00C811D6"/>
    <w:rsid w:val="00C833F0"/>
    <w:rsid w:val="00C855F8"/>
    <w:rsid w:val="00C97186"/>
    <w:rsid w:val="00CA5AB6"/>
    <w:rsid w:val="00CA5C3A"/>
    <w:rsid w:val="00CB54FE"/>
    <w:rsid w:val="00CD3C3F"/>
    <w:rsid w:val="00CE4F3E"/>
    <w:rsid w:val="00D17EE8"/>
    <w:rsid w:val="00D37BB7"/>
    <w:rsid w:val="00D46375"/>
    <w:rsid w:val="00D87B0F"/>
    <w:rsid w:val="00D965AD"/>
    <w:rsid w:val="00DC65C4"/>
    <w:rsid w:val="00E04753"/>
    <w:rsid w:val="00E0776E"/>
    <w:rsid w:val="00E47171"/>
    <w:rsid w:val="00E55D1D"/>
    <w:rsid w:val="00E613DD"/>
    <w:rsid w:val="00E6692C"/>
    <w:rsid w:val="00EA169B"/>
    <w:rsid w:val="00EB7A3E"/>
    <w:rsid w:val="00EC0BE5"/>
    <w:rsid w:val="00ED563A"/>
    <w:rsid w:val="00ED5E44"/>
    <w:rsid w:val="00ED69AD"/>
    <w:rsid w:val="00F24A6D"/>
    <w:rsid w:val="00F71DD6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1561E4F6-A6AD-4B2F-9589-974AD049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657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4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91AFBF-C6D9-4177-98A9-4C1A9850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353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Dr. Jákyné Strakovits Edina (osztályvezető)</cp:lastModifiedBy>
  <cp:revision>7</cp:revision>
  <dcterms:created xsi:type="dcterms:W3CDTF">2025-02-21T09:53:00Z</dcterms:created>
  <dcterms:modified xsi:type="dcterms:W3CDTF">2025-05-11T14:26:00Z</dcterms:modified>
</cp:coreProperties>
</file>